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226F" w:rsidRDefault="0027226F" w:rsidP="0027226F">
      <w:pPr>
        <w:jc w:val="center"/>
      </w:pPr>
      <w:r>
        <w:rPr>
          <w:b/>
          <w:bCs/>
          <w:color w:val="000000"/>
          <w:sz w:val="34"/>
          <w:szCs w:val="34"/>
        </w:rPr>
        <w:t>PRZEDMIOT ZAMÓWIENIA</w:t>
      </w:r>
    </w:p>
    <w:p w:rsidR="0027226F" w:rsidRDefault="0027226F" w:rsidP="0027226F">
      <w:pPr>
        <w:pStyle w:val="Nagwek"/>
        <w:spacing w:after="120" w:line="312" w:lineRule="auto"/>
        <w:jc w:val="both"/>
        <w:rPr>
          <w:rFonts w:ascii="Arial Narrow" w:hAnsi="Arial Narrow" w:cs="Arial Narrow"/>
          <w:b/>
          <w:i/>
          <w:iCs/>
          <w:sz w:val="24"/>
          <w:szCs w:val="24"/>
        </w:rPr>
      </w:pPr>
    </w:p>
    <w:p w:rsidR="0027226F" w:rsidRDefault="0027226F" w:rsidP="0027226F">
      <w:pPr>
        <w:tabs>
          <w:tab w:val="left" w:pos="4048"/>
        </w:tabs>
        <w:spacing w:after="200" w:line="312" w:lineRule="auto"/>
        <w:jc w:val="center"/>
        <w:rPr>
          <w:b/>
          <w:bCs/>
          <w:sz w:val="24"/>
          <w:szCs w:val="24"/>
          <w:lang w:eastAsia="pl-PL"/>
        </w:rPr>
      </w:pPr>
      <w:r w:rsidRPr="008A2816">
        <w:rPr>
          <w:b/>
          <w:bCs/>
          <w:sz w:val="24"/>
          <w:szCs w:val="24"/>
          <w:lang w:eastAsia="pl-PL"/>
        </w:rPr>
        <w:t xml:space="preserve">„Cyfryzacja Sali kinowej Kina Pod Filarami w Sławnie” </w:t>
      </w:r>
    </w:p>
    <w:p w:rsidR="0027226F" w:rsidRPr="00435C6F" w:rsidRDefault="0027226F" w:rsidP="0027226F">
      <w:pPr>
        <w:tabs>
          <w:tab w:val="left" w:pos="4048"/>
        </w:tabs>
        <w:spacing w:after="200" w:line="312" w:lineRule="auto"/>
        <w:jc w:val="center"/>
        <w:rPr>
          <w:sz w:val="28"/>
          <w:szCs w:val="28"/>
        </w:rPr>
      </w:pPr>
      <w:r w:rsidRPr="008A2816">
        <w:rPr>
          <w:b/>
          <w:bCs/>
          <w:sz w:val="24"/>
          <w:szCs w:val="24"/>
          <w:lang w:eastAsia="pl-PL"/>
        </w:rPr>
        <w:t>w ramach Programu Operacyjnego Polskiego Instytutu Sztuki</w:t>
      </w:r>
      <w:r>
        <w:rPr>
          <w:b/>
          <w:bCs/>
          <w:sz w:val="24"/>
          <w:szCs w:val="24"/>
          <w:lang w:eastAsia="pl-PL"/>
        </w:rPr>
        <w:t xml:space="preserve"> </w:t>
      </w:r>
      <w:r w:rsidRPr="008A2816">
        <w:rPr>
          <w:b/>
          <w:bCs/>
          <w:sz w:val="24"/>
          <w:szCs w:val="24"/>
          <w:lang w:eastAsia="pl-PL"/>
        </w:rPr>
        <w:t xml:space="preserve"> Filmowej</w:t>
      </w:r>
    </w:p>
    <w:p w:rsidR="0027226F" w:rsidRPr="0027226F" w:rsidRDefault="0027226F" w:rsidP="000310A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sz w:val="24"/>
          <w:szCs w:val="24"/>
          <w:lang w:eastAsia="pl-PL"/>
        </w:rPr>
      </w:pPr>
      <w:r w:rsidRPr="0027226F">
        <w:rPr>
          <w:sz w:val="24"/>
          <w:szCs w:val="24"/>
          <w:lang w:eastAsia="pl-PL"/>
        </w:rPr>
        <w:t>Adres strony internetowej prowadzonego postępowania:</w:t>
      </w:r>
      <w:r w:rsidRPr="0027226F">
        <w:rPr>
          <w:sz w:val="24"/>
          <w:szCs w:val="24"/>
          <w:lang w:eastAsia="pl-PL"/>
        </w:rPr>
        <w:t xml:space="preserve"> </w:t>
      </w:r>
      <w:hyperlink r:id="rId5" w:history="1">
        <w:r w:rsidRPr="0027226F">
          <w:rPr>
            <w:color w:val="0000FF"/>
            <w:sz w:val="24"/>
            <w:szCs w:val="24"/>
            <w:u w:val="single"/>
            <w:lang w:eastAsia="pl-PL"/>
          </w:rPr>
          <w:t>https://ezamowienia.gov.pl</w:t>
        </w:r>
      </w:hyperlink>
    </w:p>
    <w:p w:rsidR="003B1622" w:rsidRPr="0027226F" w:rsidRDefault="0027226F" w:rsidP="00797459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sz w:val="24"/>
          <w:szCs w:val="24"/>
        </w:rPr>
      </w:pPr>
      <w:r w:rsidRPr="0027226F">
        <w:rPr>
          <w:sz w:val="24"/>
          <w:szCs w:val="24"/>
          <w:lang w:eastAsia="pl-PL"/>
        </w:rPr>
        <w:t xml:space="preserve">Linki do dokumentacji zamówienia: </w:t>
      </w:r>
      <w:r w:rsidRPr="0027226F">
        <w:rPr>
          <w:sz w:val="24"/>
          <w:szCs w:val="24"/>
        </w:rPr>
        <w:t>https://ezamowienia.gov.pl/mp-client/tenders/ocds-148610-41b7bae2-fb0d-11ed-b70f-ae2d9e28ec7b</w:t>
      </w:r>
    </w:p>
    <w:sectPr w:rsidR="003B1622" w:rsidRPr="00272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E78D6"/>
    <w:multiLevelType w:val="multilevel"/>
    <w:tmpl w:val="F732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6F4D09"/>
    <w:multiLevelType w:val="multilevel"/>
    <w:tmpl w:val="45C6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656A98"/>
    <w:multiLevelType w:val="multilevel"/>
    <w:tmpl w:val="39A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9406257">
    <w:abstractNumId w:val="0"/>
  </w:num>
  <w:num w:numId="2" w16cid:durableId="922378595">
    <w:abstractNumId w:val="2"/>
  </w:num>
  <w:num w:numId="3" w16cid:durableId="1816291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6F"/>
    <w:rsid w:val="0027226F"/>
    <w:rsid w:val="0033645F"/>
    <w:rsid w:val="003B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4201C"/>
  <w15:chartTrackingRefBased/>
  <w15:docId w15:val="{2B08CBE3-D5C4-45CD-907E-6849AAA7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26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722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7226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pkt">
    <w:name w:val="pkt"/>
    <w:basedOn w:val="Normalny"/>
    <w:rsid w:val="0027226F"/>
    <w:pPr>
      <w:spacing w:before="60" w:after="60"/>
      <w:ind w:left="851" w:hanging="295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7226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72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4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340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Selch</dc:creator>
  <cp:keywords/>
  <dc:description/>
  <cp:lastModifiedBy>Justyna Selch</cp:lastModifiedBy>
  <cp:revision>1</cp:revision>
  <dcterms:created xsi:type="dcterms:W3CDTF">2023-05-25T16:14:00Z</dcterms:created>
  <dcterms:modified xsi:type="dcterms:W3CDTF">2023-05-25T16:17:00Z</dcterms:modified>
</cp:coreProperties>
</file>